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AF39" w14:textId="77777777" w:rsidR="00B41C12" w:rsidRDefault="00251EF0" w:rsidP="000A160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25899" wp14:editId="1941FFE5">
            <wp:simplePos x="0" y="0"/>
            <wp:positionH relativeFrom="column">
              <wp:posOffset>-175260</wp:posOffset>
            </wp:positionH>
            <wp:positionV relativeFrom="page">
              <wp:posOffset>160020</wp:posOffset>
            </wp:positionV>
            <wp:extent cx="1928495" cy="502920"/>
            <wp:effectExtent l="0" t="0" r="0" b="0"/>
            <wp:wrapTight wrapText="bothSides">
              <wp:wrapPolygon edited="0">
                <wp:start x="0" y="0"/>
                <wp:lineTo x="0" y="20455"/>
                <wp:lineTo x="21337" y="20455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TC Blu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699" w:rsidRPr="00424699">
        <w:rPr>
          <w:b/>
          <w:sz w:val="36"/>
          <w:szCs w:val="36"/>
        </w:rPr>
        <w:t xml:space="preserve"> </w:t>
      </w:r>
    </w:p>
    <w:p w14:paraId="3D9F0E2C" w14:textId="287B67B7" w:rsidR="008C5D92" w:rsidRDefault="00424699" w:rsidP="000A160F">
      <w:pPr>
        <w:jc w:val="center"/>
        <w:rPr>
          <w:b/>
          <w:sz w:val="36"/>
          <w:szCs w:val="36"/>
        </w:rPr>
      </w:pPr>
      <w:r w:rsidRPr="00424699">
        <w:rPr>
          <w:b/>
          <w:sz w:val="36"/>
          <w:szCs w:val="36"/>
        </w:rPr>
        <w:t xml:space="preserve">Syllabus </w:t>
      </w:r>
      <w:r w:rsidR="0094560B">
        <w:rPr>
          <w:b/>
          <w:sz w:val="36"/>
          <w:szCs w:val="36"/>
        </w:rPr>
        <w:t>Template</w:t>
      </w:r>
      <w:r w:rsidRPr="00424699">
        <w:rPr>
          <w:b/>
          <w:sz w:val="36"/>
          <w:szCs w:val="36"/>
        </w:rPr>
        <w:t xml:space="preserve"> Guide</w:t>
      </w:r>
    </w:p>
    <w:p w14:paraId="3D6D62FD" w14:textId="77777777" w:rsidR="00B41C12" w:rsidRDefault="00B41C12" w:rsidP="000A160F">
      <w:pPr>
        <w:jc w:val="center"/>
      </w:pPr>
    </w:p>
    <w:tbl>
      <w:tblPr>
        <w:tblStyle w:val="PlainTable21"/>
        <w:tblW w:w="9630" w:type="dxa"/>
        <w:tblLayout w:type="fixed"/>
        <w:tblLook w:val="04A0" w:firstRow="1" w:lastRow="0" w:firstColumn="1" w:lastColumn="0" w:noHBand="0" w:noVBand="1"/>
      </w:tblPr>
      <w:tblGrid>
        <w:gridCol w:w="1260"/>
        <w:gridCol w:w="3510"/>
        <w:gridCol w:w="4860"/>
      </w:tblGrid>
      <w:tr w:rsidR="0077624C" w:rsidRPr="0077624C" w14:paraId="1BA49A34" w14:textId="77777777" w:rsidTr="0086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8EAADB"/>
          </w:tcPr>
          <w:p w14:paraId="2DF22E28" w14:textId="77777777" w:rsidR="0077624C" w:rsidRPr="0077624C" w:rsidRDefault="0077624C" w:rsidP="0077624C">
            <w:pPr>
              <w:ind w:left="-112"/>
              <w:jc w:val="center"/>
              <w:rPr>
                <w:rFonts w:cs="Times New Roman"/>
                <w:sz w:val="20"/>
                <w:szCs w:val="20"/>
              </w:rPr>
            </w:pPr>
            <w:r w:rsidRPr="0077624C">
              <w:rPr>
                <w:rFonts w:cs="Times New Roman"/>
                <w:sz w:val="20"/>
                <w:szCs w:val="20"/>
              </w:rPr>
              <w:t>Requirement Status</w:t>
            </w:r>
          </w:p>
        </w:tc>
        <w:tc>
          <w:tcPr>
            <w:tcW w:w="3510" w:type="dxa"/>
            <w:shd w:val="clear" w:color="auto" w:fill="8EAADB"/>
          </w:tcPr>
          <w:p w14:paraId="3EE1914B" w14:textId="77777777" w:rsidR="0077624C" w:rsidRPr="0077624C" w:rsidRDefault="0077624C" w:rsidP="00776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7624C">
              <w:rPr>
                <w:rFonts w:cs="Times New Roman"/>
                <w:sz w:val="20"/>
                <w:szCs w:val="20"/>
              </w:rPr>
              <w:t>Checklist</w:t>
            </w:r>
          </w:p>
        </w:tc>
        <w:tc>
          <w:tcPr>
            <w:tcW w:w="4860" w:type="dxa"/>
            <w:shd w:val="clear" w:color="auto" w:fill="8EAADB"/>
          </w:tcPr>
          <w:p w14:paraId="6E8FBF23" w14:textId="77777777" w:rsidR="0077624C" w:rsidRPr="0077624C" w:rsidRDefault="0077624C" w:rsidP="00776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7624C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77624C" w:rsidRPr="0077624C" w14:paraId="1CA292A6" w14:textId="77777777" w:rsidTr="0077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2F5496"/>
          </w:tcPr>
          <w:p w14:paraId="14BC735E" w14:textId="3A11644C" w:rsidR="0077624C" w:rsidRPr="0077624C" w:rsidRDefault="00B41C12" w:rsidP="007762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/>
                <w:sz w:val="18"/>
              </w:rPr>
              <w:t>Please use this as a guide when completing your syllabus</w:t>
            </w:r>
          </w:p>
        </w:tc>
      </w:tr>
      <w:tr w:rsidR="0077624C" w:rsidRPr="0077624C" w14:paraId="0033785D" w14:textId="77777777" w:rsidTr="0086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3E0B84F" w14:textId="6F0E48DF" w:rsidR="0077624C" w:rsidRPr="0077624C" w:rsidRDefault="00251EF0" w:rsidP="0077624C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</w:t>
            </w:r>
            <w:r w:rsidR="0077624C" w:rsidRPr="0077624C">
              <w:rPr>
                <w:rFonts w:cs="Calibri"/>
                <w:sz w:val="16"/>
              </w:rPr>
              <w:t xml:space="preserve"> Requirement</w:t>
            </w:r>
          </w:p>
        </w:tc>
        <w:tc>
          <w:tcPr>
            <w:tcW w:w="3510" w:type="dxa"/>
          </w:tcPr>
          <w:p w14:paraId="7F0B658B" w14:textId="77777777" w:rsidR="0077624C" w:rsidRPr="0077624C" w:rsidRDefault="0077624C" w:rsidP="0077624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>Organization Name</w:t>
            </w:r>
          </w:p>
        </w:tc>
        <w:tc>
          <w:tcPr>
            <w:tcW w:w="4860" w:type="dxa"/>
          </w:tcPr>
          <w:p w14:paraId="73438432" w14:textId="45484D11" w:rsidR="0077624C" w:rsidRPr="0077624C" w:rsidRDefault="0077624C" w:rsidP="00251EF0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 xml:space="preserve"> </w:t>
            </w:r>
            <w:r w:rsidR="00251EF0">
              <w:rPr>
                <w:rFonts w:cs="Calibri"/>
                <w:sz w:val="20"/>
                <w:szCs w:val="20"/>
              </w:rPr>
              <w:t>Northcentral Technical College (not NTC)</w:t>
            </w:r>
          </w:p>
        </w:tc>
      </w:tr>
      <w:tr w:rsidR="001465C7" w:rsidRPr="0077624C" w14:paraId="08BA09A0" w14:textId="77777777" w:rsidTr="0086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9D478C" w14:textId="665E620C" w:rsidR="001465C7" w:rsidRPr="0077624C" w:rsidRDefault="001465C7" w:rsidP="00B41C12">
            <w:pPr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B41C12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19CEB5CE" w14:textId="77777777" w:rsidR="001465C7" w:rsidRPr="0077624C" w:rsidRDefault="001465C7" w:rsidP="001465C7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 xml:space="preserve">Course Title </w:t>
            </w:r>
          </w:p>
          <w:p w14:paraId="19A0700A" w14:textId="77777777" w:rsidR="00A9790C" w:rsidRDefault="001465C7" w:rsidP="001465C7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>Course Number</w:t>
            </w:r>
          </w:p>
          <w:p w14:paraId="73C71F4A" w14:textId="77777777" w:rsidR="00A9790C" w:rsidRPr="0077624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>Section Number</w:t>
            </w:r>
          </w:p>
          <w:p w14:paraId="401B7C12" w14:textId="77777777" w:rsidR="001465C7" w:rsidRPr="001465C7" w:rsidRDefault="001465C7" w:rsidP="001465C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1465C7">
              <w:rPr>
                <w:rFonts w:ascii="Calibri" w:hAnsi="Calibri" w:cs="Calibri"/>
              </w:rPr>
              <w:t>Total Credits/Hours</w:t>
            </w:r>
          </w:p>
          <w:p w14:paraId="2A216FF0" w14:textId="46277622" w:rsidR="001465C7" w:rsidRPr="0077624C" w:rsidRDefault="001465C7" w:rsidP="001465C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Semester/Year</w:t>
            </w:r>
          </w:p>
        </w:tc>
        <w:tc>
          <w:tcPr>
            <w:tcW w:w="4860" w:type="dxa"/>
          </w:tcPr>
          <w:p w14:paraId="42847B8D" w14:textId="1F47B05A" w:rsidR="001465C7" w:rsidRDefault="001465C7" w:rsidP="0014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Needs to match WIDS and PeopleSoft</w:t>
            </w:r>
          </w:p>
          <w:p w14:paraId="3495A3DC" w14:textId="6BBBFBA5" w:rsidR="00A9790C" w:rsidRPr="0077624C" w:rsidRDefault="00A9790C" w:rsidP="0014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B80CC81" w14:textId="77777777" w:rsidR="001465C7" w:rsidRDefault="001465C7" w:rsidP="001465C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A4308EB" w14:textId="0C80FD44" w:rsidR="00A9790C" w:rsidRPr="0077624C" w:rsidRDefault="00A9790C" w:rsidP="001465C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A9790C" w:rsidRPr="0077624C" w14:paraId="5A84A52F" w14:textId="77777777" w:rsidTr="0086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40FE1F7" w14:textId="5ADE5FC2" w:rsidR="00A9790C" w:rsidRPr="0077624C" w:rsidRDefault="00A9790C" w:rsidP="00B41C12">
            <w:pPr>
              <w:rPr>
                <w:rFonts w:cs="Calibri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B41C12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4D11AF7F" w14:textId="110C924A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Mode of Delivery</w:t>
            </w:r>
          </w:p>
          <w:p w14:paraId="5CE594D6" w14:textId="77777777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>M</w:t>
            </w:r>
            <w:r>
              <w:rPr>
                <w:rFonts w:cs="Calibri"/>
                <w:sz w:val="22"/>
              </w:rPr>
              <w:t>eeting D</w:t>
            </w:r>
            <w:r w:rsidRPr="0077624C">
              <w:rPr>
                <w:rFonts w:cs="Calibri"/>
                <w:sz w:val="22"/>
              </w:rPr>
              <w:t>ates/Times/Location</w:t>
            </w:r>
          </w:p>
          <w:p w14:paraId="3BCA3D41" w14:textId="77777777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Course Description</w:t>
            </w:r>
          </w:p>
          <w:p w14:paraId="49A98CE1" w14:textId="77777777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Pre/Co Requisites</w:t>
            </w:r>
          </w:p>
          <w:p w14:paraId="123297AB" w14:textId="77777777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Textbook(s)</w:t>
            </w:r>
          </w:p>
          <w:p w14:paraId="1A4BE5C4" w14:textId="77777777" w:rsidR="00A9790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Learner Supplies</w:t>
            </w:r>
          </w:p>
          <w:p w14:paraId="505CAC54" w14:textId="58DB1A8B" w:rsidR="00A9790C" w:rsidRPr="0077624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Technology Requirements</w:t>
            </w:r>
          </w:p>
        </w:tc>
        <w:tc>
          <w:tcPr>
            <w:tcW w:w="4860" w:type="dxa"/>
          </w:tcPr>
          <w:p w14:paraId="2523F059" w14:textId="3877528A" w:rsidR="00A9790C" w:rsidRPr="0077624C" w:rsidRDefault="00731AE3" w:rsidP="00A9790C">
            <w:pPr>
              <w:numPr>
                <w:ilvl w:val="0"/>
                <w:numId w:val="14"/>
              </w:numPr>
              <w:ind w:left="338" w:right="-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 xml:space="preserve">Face-to-Face, Online, Blended, Hybrid, Clinical, Field, Lab, </w:t>
            </w:r>
            <w:proofErr w:type="spellStart"/>
            <w:r>
              <w:t>Etc</w:t>
            </w:r>
            <w:proofErr w:type="spellEnd"/>
            <w:r w:rsidRPr="0077624C">
              <w:rPr>
                <w:rFonts w:cs="Calibri"/>
                <w:sz w:val="20"/>
                <w:szCs w:val="20"/>
              </w:rPr>
              <w:t xml:space="preserve"> </w:t>
            </w:r>
            <w:r w:rsidR="005F667F">
              <w:rPr>
                <w:rFonts w:cs="Calibri"/>
                <w:sz w:val="20"/>
                <w:szCs w:val="20"/>
              </w:rPr>
              <w:t>Explain how Canvas</w:t>
            </w:r>
            <w:r w:rsidR="00A9790C" w:rsidRPr="0077624C">
              <w:rPr>
                <w:rFonts w:cs="Calibri"/>
                <w:sz w:val="20"/>
                <w:szCs w:val="20"/>
              </w:rPr>
              <w:t xml:space="preserve"> will be used– i.e. learning plans, grade center, resources, homework, etc.</w:t>
            </w:r>
          </w:p>
          <w:p w14:paraId="1537FB47" w14:textId="77777777" w:rsidR="00A9790C" w:rsidRDefault="00731AE3" w:rsidP="00A9790C">
            <w:pPr>
              <w:numPr>
                <w:ilvl w:val="0"/>
                <w:numId w:val="15"/>
              </w:numPr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Needs to match WIDS and </w:t>
            </w:r>
            <w:proofErr w:type="spellStart"/>
            <w:r>
              <w:rPr>
                <w:rFonts w:cs="Calibri"/>
                <w:sz w:val="20"/>
                <w:szCs w:val="20"/>
              </w:rPr>
              <w:t>Peoplesoft</w:t>
            </w:r>
            <w:proofErr w:type="spellEnd"/>
          </w:p>
          <w:p w14:paraId="78E15E84" w14:textId="77777777" w:rsidR="00731AE3" w:rsidRDefault="00731AE3" w:rsidP="00A9790C">
            <w:pPr>
              <w:numPr>
                <w:ilvl w:val="0"/>
                <w:numId w:val="15"/>
              </w:numPr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Verify correct edition of textbook</w:t>
            </w:r>
          </w:p>
          <w:p w14:paraId="0715C8E1" w14:textId="77777777" w:rsidR="00731AE3" w:rsidRDefault="00731AE3" w:rsidP="00A9790C">
            <w:pPr>
              <w:numPr>
                <w:ilvl w:val="0"/>
                <w:numId w:val="15"/>
              </w:numPr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specific clothing and equipment needed</w:t>
            </w:r>
          </w:p>
          <w:p w14:paraId="6C8236FE" w14:textId="27BFE08A" w:rsidR="00731AE3" w:rsidRPr="0077624C" w:rsidRDefault="00731AE3" w:rsidP="00731AE3">
            <w:pPr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649CF" w:rsidRPr="0077624C" w14:paraId="710A7396" w14:textId="77777777" w:rsidTr="0086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5FC54DD" w14:textId="553DA0DD" w:rsidR="001649CF" w:rsidRPr="0077624C" w:rsidRDefault="00B41C12" w:rsidP="001649CF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</w:t>
            </w:r>
            <w:r w:rsidR="001649CF" w:rsidRPr="0077624C">
              <w:rPr>
                <w:rFonts w:cs="Calibri"/>
                <w:sz w:val="16"/>
              </w:rPr>
              <w:t xml:space="preserve"> Requirement</w:t>
            </w:r>
          </w:p>
        </w:tc>
        <w:tc>
          <w:tcPr>
            <w:tcW w:w="3510" w:type="dxa"/>
          </w:tcPr>
          <w:p w14:paraId="7C50809E" w14:textId="299A868E" w:rsidR="001649CF" w:rsidRDefault="00017111" w:rsidP="001649CF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Instuctor</w:t>
            </w:r>
            <w:proofErr w:type="spellEnd"/>
            <w:r w:rsidR="001649CF" w:rsidRPr="0077624C">
              <w:rPr>
                <w:rFonts w:cs="Calibri"/>
                <w:sz w:val="22"/>
              </w:rPr>
              <w:t xml:space="preserve"> Info</w:t>
            </w:r>
            <w:r>
              <w:rPr>
                <w:rFonts w:cs="Calibri"/>
                <w:sz w:val="22"/>
              </w:rPr>
              <w:t>rmation</w:t>
            </w:r>
          </w:p>
        </w:tc>
        <w:tc>
          <w:tcPr>
            <w:tcW w:w="4860" w:type="dxa"/>
          </w:tcPr>
          <w:p w14:paraId="1F0F7D5B" w14:textId="77777777" w:rsidR="001649CF" w:rsidRPr="0077624C" w:rsidRDefault="001649CF" w:rsidP="001649CF">
            <w:pPr>
              <w:numPr>
                <w:ilvl w:val="0"/>
                <w:numId w:val="15"/>
              </w:numPr>
              <w:ind w:left="3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Instructor Name</w:t>
            </w:r>
          </w:p>
          <w:p w14:paraId="3048CB86" w14:textId="77777777" w:rsidR="001649CF" w:rsidRPr="0077624C" w:rsidRDefault="001649CF" w:rsidP="001649CF">
            <w:pPr>
              <w:numPr>
                <w:ilvl w:val="0"/>
                <w:numId w:val="15"/>
              </w:numPr>
              <w:ind w:left="3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Email</w:t>
            </w:r>
          </w:p>
          <w:p w14:paraId="73B4A7BF" w14:textId="77777777" w:rsidR="001649CF" w:rsidRPr="0077624C" w:rsidRDefault="001649CF" w:rsidP="001649CF">
            <w:pPr>
              <w:numPr>
                <w:ilvl w:val="0"/>
                <w:numId w:val="15"/>
              </w:numPr>
              <w:ind w:left="3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Office Phone (not required of adjunct) &amp; Location</w:t>
            </w:r>
          </w:p>
          <w:p w14:paraId="749442F2" w14:textId="7350CA85" w:rsidR="001649CF" w:rsidRDefault="001649CF" w:rsidP="001649CF">
            <w:pPr>
              <w:numPr>
                <w:ilvl w:val="0"/>
                <w:numId w:val="15"/>
              </w:numPr>
              <w:ind w:left="3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 xml:space="preserve">Preferred </w:t>
            </w:r>
            <w:r>
              <w:rPr>
                <w:rFonts w:cs="Calibri"/>
                <w:sz w:val="20"/>
                <w:szCs w:val="20"/>
              </w:rPr>
              <w:t>communication method</w:t>
            </w:r>
          </w:p>
          <w:p w14:paraId="3763218A" w14:textId="5C8F59AD" w:rsidR="001649CF" w:rsidRDefault="001649CF" w:rsidP="001649CF">
            <w:pPr>
              <w:numPr>
                <w:ilvl w:val="0"/>
                <w:numId w:val="15"/>
              </w:numPr>
              <w:ind w:left="3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 w:val="20"/>
                <w:szCs w:val="20"/>
              </w:rPr>
              <w:t>Starfish Usage</w:t>
            </w:r>
          </w:p>
        </w:tc>
      </w:tr>
      <w:tr w:rsidR="00A9790C" w:rsidRPr="0077624C" w14:paraId="5BB8DA35" w14:textId="77777777" w:rsidTr="001649C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DC1E01B" w14:textId="3838F6C3" w:rsidR="00A9790C" w:rsidRPr="0077624C" w:rsidRDefault="00A9790C" w:rsidP="005F651A">
            <w:pPr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5F651A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01BF3218" w14:textId="12010348" w:rsidR="00A9790C" w:rsidRPr="0077624C" w:rsidRDefault="00A9790C" w:rsidP="00A9790C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>Office Hours</w:t>
            </w:r>
            <w:r w:rsidR="00017111">
              <w:rPr>
                <w:rFonts w:cs="Calibri"/>
                <w:sz w:val="22"/>
              </w:rPr>
              <w:t>/Student Connect</w:t>
            </w:r>
          </w:p>
        </w:tc>
        <w:tc>
          <w:tcPr>
            <w:tcW w:w="4860" w:type="dxa"/>
          </w:tcPr>
          <w:p w14:paraId="205799ED" w14:textId="2730AEEB" w:rsidR="00A9790C" w:rsidRPr="001649CF" w:rsidRDefault="00A9790C" w:rsidP="001649CF">
            <w:pPr>
              <w:numPr>
                <w:ilvl w:val="0"/>
                <w:numId w:val="14"/>
              </w:numPr>
              <w:ind w:left="338" w:right="-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 xml:space="preserve">Remember that you can use Blackboard Collaborate to hold office hours for students who are not on your campus. </w:t>
            </w:r>
          </w:p>
        </w:tc>
      </w:tr>
      <w:tr w:rsidR="00017111" w:rsidRPr="0077624C" w14:paraId="5ABF6B1E" w14:textId="77777777" w:rsidTr="0016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B2E9E8C" w14:textId="2C746932" w:rsidR="00017111" w:rsidRPr="0077624C" w:rsidRDefault="00017111" w:rsidP="005F651A">
            <w:pPr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5F651A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66851695" w14:textId="787BAC8E" w:rsidR="00017111" w:rsidRPr="0077624C" w:rsidRDefault="0001711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 xml:space="preserve">Course Competencies </w:t>
            </w:r>
          </w:p>
        </w:tc>
        <w:tc>
          <w:tcPr>
            <w:tcW w:w="4860" w:type="dxa"/>
          </w:tcPr>
          <w:p w14:paraId="1AC03509" w14:textId="3B97B015" w:rsidR="00017111" w:rsidRPr="0077624C" w:rsidRDefault="00017111" w:rsidP="00017111">
            <w:pPr>
              <w:numPr>
                <w:ilvl w:val="0"/>
                <w:numId w:val="14"/>
              </w:numPr>
              <w:ind w:left="338" w:right="-1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 xml:space="preserve">From WIDS </w:t>
            </w:r>
            <w:r w:rsidRPr="0077624C">
              <w:rPr>
                <w:rFonts w:cs="Calibri"/>
                <w:sz w:val="18"/>
                <w:szCs w:val="20"/>
              </w:rPr>
              <w:t>(you don’t need the criteria, just the competencies)</w:t>
            </w:r>
          </w:p>
        </w:tc>
      </w:tr>
      <w:tr w:rsidR="00017111" w:rsidRPr="0077624C" w14:paraId="0CF58D2A" w14:textId="77777777" w:rsidTr="001649C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B8D51F0" w14:textId="7F0D3038" w:rsidR="00017111" w:rsidRPr="0077624C" w:rsidRDefault="00017111" w:rsidP="005F651A">
            <w:pPr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5F651A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178D3078" w14:textId="47C3CE12" w:rsidR="00017111" w:rsidRPr="0077624C" w:rsidRDefault="0001711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Course Schedule</w:t>
            </w:r>
          </w:p>
        </w:tc>
        <w:tc>
          <w:tcPr>
            <w:tcW w:w="4860" w:type="dxa"/>
          </w:tcPr>
          <w:p w14:paraId="725B9B3F" w14:textId="77777777" w:rsidR="00017111" w:rsidRPr="0077624C" w:rsidRDefault="00017111" w:rsidP="00017111">
            <w:pPr>
              <w:numPr>
                <w:ilvl w:val="0"/>
                <w:numId w:val="18"/>
              </w:numPr>
              <w:spacing w:line="259" w:lineRule="auto"/>
              <w:ind w:left="338" w:right="-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What will be studied each week (competencies, objectives)</w:t>
            </w:r>
          </w:p>
          <w:p w14:paraId="3F5FC243" w14:textId="77777777" w:rsidR="00017111" w:rsidRPr="0077624C" w:rsidRDefault="00017111" w:rsidP="00017111">
            <w:pPr>
              <w:numPr>
                <w:ilvl w:val="0"/>
                <w:numId w:val="18"/>
              </w:numPr>
              <w:spacing w:line="259" w:lineRule="auto"/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Due dates for each assignment/learning plan</w:t>
            </w:r>
          </w:p>
          <w:p w14:paraId="57AC6047" w14:textId="77777777" w:rsidR="00017111" w:rsidRPr="0077624C" w:rsidRDefault="00017111" w:rsidP="00017111">
            <w:pPr>
              <w:numPr>
                <w:ilvl w:val="0"/>
                <w:numId w:val="18"/>
              </w:numPr>
              <w:spacing w:line="259" w:lineRule="auto"/>
              <w:ind w:left="3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Dates of major assessments—bold</w:t>
            </w:r>
          </w:p>
          <w:p w14:paraId="1E891BA0" w14:textId="0AF658C4" w:rsidR="00017111" w:rsidRPr="0077624C" w:rsidRDefault="00017111" w:rsidP="00017111">
            <w:pPr>
              <w:numPr>
                <w:ilvl w:val="0"/>
                <w:numId w:val="14"/>
              </w:numPr>
              <w:ind w:left="338" w:right="-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Specific to each class, not generic</w:t>
            </w:r>
          </w:p>
        </w:tc>
      </w:tr>
      <w:tr w:rsidR="00017111" w:rsidRPr="0077624C" w14:paraId="5D59D464" w14:textId="77777777" w:rsidTr="0016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FD387" w14:textId="163D2FD2" w:rsidR="00017111" w:rsidRPr="0077624C" w:rsidRDefault="00017111" w:rsidP="00017111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HLC Evidence</w:t>
            </w:r>
          </w:p>
        </w:tc>
        <w:tc>
          <w:tcPr>
            <w:tcW w:w="3510" w:type="dxa"/>
          </w:tcPr>
          <w:p w14:paraId="18D2DBF4" w14:textId="6AC28D97" w:rsidR="00017111" w:rsidRDefault="0001711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Student Effort</w:t>
            </w:r>
          </w:p>
        </w:tc>
        <w:tc>
          <w:tcPr>
            <w:tcW w:w="4860" w:type="dxa"/>
          </w:tcPr>
          <w:p w14:paraId="6C4CE77F" w14:textId="24E6BA87" w:rsidR="00017111" w:rsidRPr="00FA5D64" w:rsidRDefault="00017111" w:rsidP="0001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</w:rPr>
              <w:t>“In order to successfully meet the requirements of this course, you should expect to invest approximately _____ hours of outside effort for every _______ hour of instruction.”</w:t>
            </w:r>
            <w:r w:rsidR="00FA5D64">
              <w:rPr>
                <w:rFonts w:cs="Calibri"/>
                <w:sz w:val="20"/>
                <w:szCs w:val="20"/>
              </w:rPr>
              <w:t xml:space="preserve">  </w:t>
            </w:r>
            <w:r w:rsidR="00FA5D64" w:rsidRPr="00FA5D64">
              <w:rPr>
                <w:rFonts w:cs="Calibri"/>
                <w:b/>
                <w:sz w:val="20"/>
                <w:szCs w:val="20"/>
                <w:highlight w:val="yellow"/>
              </w:rPr>
              <w:t>SEE TABLE AT BOTTOM OF DOCUMENT</w:t>
            </w:r>
          </w:p>
        </w:tc>
      </w:tr>
      <w:tr w:rsidR="00017111" w:rsidRPr="0077624C" w14:paraId="7F55D6C6" w14:textId="77777777" w:rsidTr="001649C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46F1863" w14:textId="67F35109" w:rsidR="00017111" w:rsidRDefault="00017111" w:rsidP="00017111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 Requirement</w:t>
            </w:r>
          </w:p>
        </w:tc>
        <w:tc>
          <w:tcPr>
            <w:tcW w:w="3510" w:type="dxa"/>
          </w:tcPr>
          <w:p w14:paraId="75077357" w14:textId="3B7111DE" w:rsidR="00017111" w:rsidRDefault="0001711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Grading Expectations</w:t>
            </w:r>
          </w:p>
        </w:tc>
        <w:tc>
          <w:tcPr>
            <w:tcW w:w="4860" w:type="dxa"/>
          </w:tcPr>
          <w:p w14:paraId="39E0C798" w14:textId="7295F5AA" w:rsidR="00017111" w:rsidRPr="0077624C" w:rsidRDefault="00017111" w:rsidP="0001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4F1B63">
              <w:t>Students should typically receive instructor feedback on assessed activities submitted for grading within ## days/hours of the respective assessment’s due date.  Such feedback may be delayed in the case of unique or unforeseen circumstances or when denoted as such within the specific assessed activity.</w:t>
            </w:r>
          </w:p>
        </w:tc>
      </w:tr>
      <w:tr w:rsidR="00017111" w:rsidRPr="0077624C" w14:paraId="3A4FDE3D" w14:textId="77777777" w:rsidTr="0016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95369E1" w14:textId="5400E680" w:rsidR="00017111" w:rsidRDefault="00017111" w:rsidP="00017111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lastRenderedPageBreak/>
              <w:t>NTC Requirement</w:t>
            </w:r>
          </w:p>
        </w:tc>
        <w:tc>
          <w:tcPr>
            <w:tcW w:w="3510" w:type="dxa"/>
          </w:tcPr>
          <w:p w14:paraId="5011C21E" w14:textId="4E1CD074" w:rsidR="00017111" w:rsidRDefault="0001711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Grading Scale</w:t>
            </w:r>
          </w:p>
        </w:tc>
        <w:tc>
          <w:tcPr>
            <w:tcW w:w="4860" w:type="dxa"/>
          </w:tcPr>
          <w:p w14:paraId="5450C985" w14:textId="4E81FC01" w:rsidR="00017111" w:rsidRPr="004F1B63" w:rsidRDefault="00017111" w:rsidP="00017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one of three options as designated by your program.  All instructors in program should have </w:t>
            </w:r>
            <w:r w:rsidR="001F4691">
              <w:t>exact grading scale</w:t>
            </w:r>
          </w:p>
        </w:tc>
      </w:tr>
      <w:tr w:rsidR="001F4691" w:rsidRPr="0077624C" w14:paraId="6A4D5B7F" w14:textId="77777777" w:rsidTr="001649C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31C0A06" w14:textId="54159941" w:rsidR="001F4691" w:rsidRDefault="001F4691" w:rsidP="00017111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 Requirement</w:t>
            </w:r>
          </w:p>
        </w:tc>
        <w:tc>
          <w:tcPr>
            <w:tcW w:w="3510" w:type="dxa"/>
          </w:tcPr>
          <w:p w14:paraId="35B9391C" w14:textId="6D42124F" w:rsidR="001F4691" w:rsidRDefault="001F469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Breakdown of Grade/ Assessment information</w:t>
            </w:r>
          </w:p>
        </w:tc>
        <w:tc>
          <w:tcPr>
            <w:tcW w:w="4860" w:type="dxa"/>
          </w:tcPr>
          <w:p w14:paraId="5328ED9F" w14:textId="77777777" w:rsidR="001F4691" w:rsidRPr="0077624C" w:rsidRDefault="001F4691" w:rsidP="001F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7624C">
              <w:rPr>
                <w:rFonts w:cs="Calibri"/>
                <w:sz w:val="20"/>
                <w:szCs w:val="20"/>
                <w:u w:val="single"/>
              </w:rPr>
              <w:t>Example:</w:t>
            </w:r>
            <w:r w:rsidRPr="0077624C">
              <w:rPr>
                <w:rFonts w:cs="Calibri"/>
                <w:sz w:val="20"/>
                <w:szCs w:val="20"/>
              </w:rPr>
              <w:t xml:space="preserve"> </w:t>
            </w:r>
            <w:r w:rsidRPr="0077624C">
              <w:rPr>
                <w:rFonts w:cs="Calibri"/>
                <w:i/>
                <w:sz w:val="20"/>
                <w:szCs w:val="20"/>
              </w:rPr>
              <w:t>Quizzes 10%, Discussions 20% or Quizzes 10 points each, Discussions 20 points each</w:t>
            </w:r>
          </w:p>
          <w:p w14:paraId="1DD0B21A" w14:textId="77777777" w:rsidR="001F4691" w:rsidRDefault="001F4691" w:rsidP="0001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691" w:rsidRPr="0077624C" w14:paraId="626C16F6" w14:textId="77777777" w:rsidTr="0016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2A4BE7F" w14:textId="3A576F89" w:rsidR="001F4691" w:rsidRDefault="001F4691" w:rsidP="00017111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 Requirement</w:t>
            </w:r>
          </w:p>
        </w:tc>
        <w:tc>
          <w:tcPr>
            <w:tcW w:w="3510" w:type="dxa"/>
          </w:tcPr>
          <w:p w14:paraId="48D197A6" w14:textId="77777777" w:rsidR="001F4691" w:rsidRDefault="001F469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Attendance</w:t>
            </w:r>
          </w:p>
          <w:p w14:paraId="3BC03F70" w14:textId="77777777" w:rsidR="001F4691" w:rsidRDefault="001F469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Late Work</w:t>
            </w:r>
          </w:p>
          <w:p w14:paraId="2CF07C68" w14:textId="16541E80" w:rsidR="001F4691" w:rsidRDefault="005F667F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Campus C</w:t>
            </w:r>
            <w:r w:rsidR="001F4691">
              <w:rPr>
                <w:rFonts w:cs="Calibri"/>
                <w:sz w:val="22"/>
              </w:rPr>
              <w:t>losure</w:t>
            </w:r>
            <w:r>
              <w:rPr>
                <w:rFonts w:cs="Calibri"/>
                <w:sz w:val="22"/>
              </w:rPr>
              <w:t xml:space="preserve"> due to W</w:t>
            </w:r>
            <w:r w:rsidR="00B41C12">
              <w:rPr>
                <w:rFonts w:cs="Calibri"/>
                <w:sz w:val="22"/>
              </w:rPr>
              <w:t>eather</w:t>
            </w:r>
          </w:p>
          <w:p w14:paraId="052CBEFE" w14:textId="1B0C2B99" w:rsidR="001F4691" w:rsidRDefault="001F4691" w:rsidP="00017111">
            <w:pPr>
              <w:numPr>
                <w:ilvl w:val="0"/>
                <w:numId w:val="11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Personal Electronic Device Use</w:t>
            </w:r>
            <w:r w:rsidR="00B41C12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860" w:type="dxa"/>
          </w:tcPr>
          <w:p w14:paraId="10E53216" w14:textId="2E8F39D0" w:rsidR="001F4691" w:rsidRDefault="001F4691" w:rsidP="001F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u w:val="single"/>
              </w:rPr>
            </w:pPr>
          </w:p>
          <w:p w14:paraId="18D7648F" w14:textId="4780AB58" w:rsidR="00B41C12" w:rsidRPr="00B41C12" w:rsidRDefault="00B41C12" w:rsidP="00B41C12">
            <w:pPr>
              <w:pStyle w:val="ListParagraph"/>
              <w:numPr>
                <w:ilvl w:val="0"/>
                <w:numId w:val="22"/>
              </w:numPr>
              <w:ind w:left="33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Optional</w:t>
            </w:r>
          </w:p>
          <w:p w14:paraId="2CD00070" w14:textId="77777777" w:rsidR="00B41C12" w:rsidRDefault="00B41C12" w:rsidP="001F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u w:val="single"/>
              </w:rPr>
            </w:pPr>
          </w:p>
          <w:p w14:paraId="19B12D2F" w14:textId="77777777" w:rsidR="00B41C12" w:rsidRDefault="00B41C12" w:rsidP="001F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u w:val="single"/>
              </w:rPr>
            </w:pPr>
          </w:p>
          <w:p w14:paraId="6EE83619" w14:textId="77777777" w:rsidR="00B41C12" w:rsidRDefault="00B41C12" w:rsidP="001F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u w:val="single"/>
              </w:rPr>
            </w:pPr>
          </w:p>
          <w:p w14:paraId="20A7DA3D" w14:textId="3926F2C3" w:rsidR="00B41C12" w:rsidRPr="00B41C12" w:rsidRDefault="00B41C12" w:rsidP="00B41C12">
            <w:pPr>
              <w:pStyle w:val="ListParagraph"/>
              <w:numPr>
                <w:ilvl w:val="0"/>
                <w:numId w:val="21"/>
              </w:numPr>
              <w:ind w:hanging="2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Optional</w:t>
            </w:r>
          </w:p>
        </w:tc>
      </w:tr>
      <w:tr w:rsidR="00A9790C" w:rsidRPr="0077624C" w14:paraId="12B7A435" w14:textId="77777777" w:rsidTr="0086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2CD414" w14:textId="6875424B" w:rsidR="00A9790C" w:rsidRPr="0077624C" w:rsidRDefault="00A9790C" w:rsidP="005F667F">
            <w:pPr>
              <w:ind w:left="-22"/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 xml:space="preserve">HLC </w:t>
            </w:r>
            <w:r w:rsidR="005F667F">
              <w:rPr>
                <w:rFonts w:cs="Calibri"/>
                <w:sz w:val="16"/>
              </w:rPr>
              <w:t>Evidence</w:t>
            </w:r>
          </w:p>
        </w:tc>
        <w:tc>
          <w:tcPr>
            <w:tcW w:w="3510" w:type="dxa"/>
          </w:tcPr>
          <w:p w14:paraId="46D0AA4E" w14:textId="77777777" w:rsidR="00A9790C" w:rsidRPr="0077624C" w:rsidRDefault="00A9790C" w:rsidP="00861944">
            <w:pPr>
              <w:numPr>
                <w:ilvl w:val="0"/>
                <w:numId w:val="12"/>
              </w:numPr>
              <w:spacing w:line="259" w:lineRule="auto"/>
              <w:ind w:left="522" w:right="1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eastAsia="Calibri" w:cs="Calibri"/>
                <w:sz w:val="22"/>
              </w:rPr>
              <w:t>Program Outcomes</w:t>
            </w:r>
          </w:p>
        </w:tc>
        <w:tc>
          <w:tcPr>
            <w:tcW w:w="4860" w:type="dxa"/>
          </w:tcPr>
          <w:p w14:paraId="4E223E2A" w14:textId="4871FFF7" w:rsidR="00A9790C" w:rsidRPr="0077624C" w:rsidRDefault="005F651A" w:rsidP="000A160F">
            <w:pPr>
              <w:numPr>
                <w:ilvl w:val="0"/>
                <w:numId w:val="14"/>
              </w:numPr>
              <w:ind w:left="426" w:hanging="3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From PS </w:t>
            </w:r>
          </w:p>
        </w:tc>
      </w:tr>
      <w:tr w:rsidR="00A9790C" w:rsidRPr="0077624C" w14:paraId="33F0A729" w14:textId="77777777" w:rsidTr="0086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A233BA7" w14:textId="77777777" w:rsidR="00A9790C" w:rsidRPr="0077624C" w:rsidRDefault="00A9790C" w:rsidP="00A9790C">
            <w:pPr>
              <w:ind w:left="-22"/>
              <w:rPr>
                <w:rFonts w:cs="Calibri"/>
                <w:sz w:val="16"/>
              </w:rPr>
            </w:pPr>
            <w:r w:rsidRPr="0077624C">
              <w:rPr>
                <w:rFonts w:cs="Calibri"/>
                <w:sz w:val="16"/>
              </w:rPr>
              <w:t>Required if Applicable</w:t>
            </w:r>
          </w:p>
        </w:tc>
        <w:tc>
          <w:tcPr>
            <w:tcW w:w="3510" w:type="dxa"/>
          </w:tcPr>
          <w:p w14:paraId="24B44A90" w14:textId="77777777" w:rsidR="00A9790C" w:rsidRPr="0077624C" w:rsidRDefault="00A9790C" w:rsidP="00861944">
            <w:pPr>
              <w:numPr>
                <w:ilvl w:val="0"/>
                <w:numId w:val="12"/>
              </w:numPr>
              <w:spacing w:line="259" w:lineRule="auto"/>
              <w:ind w:left="522" w:right="1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77624C">
              <w:rPr>
                <w:rFonts w:cs="Calibri"/>
                <w:sz w:val="22"/>
              </w:rPr>
              <w:t xml:space="preserve">External Standards </w:t>
            </w:r>
          </w:p>
        </w:tc>
        <w:tc>
          <w:tcPr>
            <w:tcW w:w="4860" w:type="dxa"/>
          </w:tcPr>
          <w:p w14:paraId="339D486F" w14:textId="378E540D" w:rsidR="00A9790C" w:rsidRPr="0077624C" w:rsidRDefault="005F667F" w:rsidP="000A160F">
            <w:pPr>
              <w:numPr>
                <w:ilvl w:val="0"/>
                <w:numId w:val="14"/>
              </w:numPr>
              <w:ind w:left="426" w:hanging="3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(Such as</w:t>
            </w:r>
            <w:r w:rsidR="00A9790C" w:rsidRPr="0077624C">
              <w:rPr>
                <w:rFonts w:cs="Calibri"/>
                <w:sz w:val="20"/>
                <w:szCs w:val="20"/>
              </w:rPr>
              <w:t xml:space="preserve"> nursing or automotive state/national standards)</w:t>
            </w:r>
          </w:p>
        </w:tc>
      </w:tr>
      <w:tr w:rsidR="00A9790C" w:rsidRPr="0077624C" w14:paraId="6D38E1BF" w14:textId="77777777" w:rsidTr="0086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249ABC2" w14:textId="3743AF03" w:rsidR="00A9790C" w:rsidRPr="0077624C" w:rsidRDefault="00537A77" w:rsidP="00A9790C">
            <w:pPr>
              <w:ind w:left="-22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HLC Evidence</w:t>
            </w:r>
          </w:p>
        </w:tc>
        <w:tc>
          <w:tcPr>
            <w:tcW w:w="3510" w:type="dxa"/>
          </w:tcPr>
          <w:p w14:paraId="4F4EFF7A" w14:textId="61707E4A" w:rsidR="00A9790C" w:rsidRPr="0077624C" w:rsidRDefault="00537A77" w:rsidP="00861944">
            <w:pPr>
              <w:numPr>
                <w:ilvl w:val="0"/>
                <w:numId w:val="12"/>
              </w:numPr>
              <w:spacing w:line="259" w:lineRule="auto"/>
              <w:ind w:left="522" w:right="1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Soft Skills</w:t>
            </w:r>
          </w:p>
        </w:tc>
        <w:tc>
          <w:tcPr>
            <w:tcW w:w="4860" w:type="dxa"/>
          </w:tcPr>
          <w:p w14:paraId="24ABC888" w14:textId="5E64CBE8" w:rsidR="00A9790C" w:rsidRPr="0077624C" w:rsidRDefault="00537A77" w:rsidP="000A160F">
            <w:pPr>
              <w:numPr>
                <w:ilvl w:val="0"/>
                <w:numId w:val="14"/>
              </w:numPr>
              <w:ind w:left="426" w:hanging="3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all soft skills being assessed within course</w:t>
            </w:r>
          </w:p>
        </w:tc>
      </w:tr>
      <w:tr w:rsidR="00537A77" w:rsidRPr="0077624C" w14:paraId="16CE016D" w14:textId="77777777" w:rsidTr="0086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444FCAE" w14:textId="0B3284C2" w:rsidR="00537A77" w:rsidRDefault="00537A77" w:rsidP="00A9790C">
            <w:pPr>
              <w:ind w:left="-22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 Requirement</w:t>
            </w:r>
          </w:p>
        </w:tc>
        <w:tc>
          <w:tcPr>
            <w:tcW w:w="3510" w:type="dxa"/>
          </w:tcPr>
          <w:p w14:paraId="759E7FB7" w14:textId="6F0FB08F" w:rsidR="00537A77" w:rsidRDefault="00537A77" w:rsidP="00861944">
            <w:pPr>
              <w:numPr>
                <w:ilvl w:val="0"/>
                <w:numId w:val="12"/>
              </w:numPr>
              <w:spacing w:line="259" w:lineRule="auto"/>
              <w:ind w:left="522" w:right="1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NTC Support Resources</w:t>
            </w:r>
          </w:p>
        </w:tc>
        <w:tc>
          <w:tcPr>
            <w:tcW w:w="4860" w:type="dxa"/>
          </w:tcPr>
          <w:p w14:paraId="5C968DE2" w14:textId="65BFDA2E" w:rsidR="00537A77" w:rsidRDefault="00537A77" w:rsidP="000A160F">
            <w:pPr>
              <w:numPr>
                <w:ilvl w:val="0"/>
                <w:numId w:val="14"/>
              </w:numPr>
              <w:ind w:left="426" w:hanging="3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Link to NTC Website for addition General Syllabus Information</w:t>
            </w:r>
          </w:p>
        </w:tc>
      </w:tr>
      <w:tr w:rsidR="00537A77" w:rsidRPr="0077624C" w14:paraId="3F075A43" w14:textId="77777777" w:rsidTr="0086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0088BD4" w14:textId="45B66F54" w:rsidR="00537A77" w:rsidRDefault="00537A77" w:rsidP="00A9790C">
            <w:pPr>
              <w:ind w:left="-22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NTC Requirement</w:t>
            </w:r>
          </w:p>
        </w:tc>
        <w:tc>
          <w:tcPr>
            <w:tcW w:w="3510" w:type="dxa"/>
          </w:tcPr>
          <w:p w14:paraId="72E923C5" w14:textId="3A9F6490" w:rsidR="00537A77" w:rsidRDefault="00537A77" w:rsidP="00861944">
            <w:pPr>
              <w:numPr>
                <w:ilvl w:val="0"/>
                <w:numId w:val="12"/>
              </w:numPr>
              <w:spacing w:line="259" w:lineRule="auto"/>
              <w:ind w:left="522" w:right="1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Course Revisions</w:t>
            </w:r>
          </w:p>
        </w:tc>
        <w:tc>
          <w:tcPr>
            <w:tcW w:w="4860" w:type="dxa"/>
          </w:tcPr>
          <w:p w14:paraId="750E4203" w14:textId="2FA2B65F" w:rsidR="00537A77" w:rsidRDefault="00537A77" w:rsidP="000A160F">
            <w:pPr>
              <w:numPr>
                <w:ilvl w:val="0"/>
                <w:numId w:val="14"/>
              </w:numPr>
              <w:ind w:left="426" w:hanging="3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 applicable</w:t>
            </w:r>
          </w:p>
        </w:tc>
      </w:tr>
    </w:tbl>
    <w:p w14:paraId="0E067A24" w14:textId="2FBCEC15" w:rsidR="00DB7907" w:rsidRDefault="00DB7907" w:rsidP="000A160F">
      <w:pPr>
        <w:pStyle w:val="BodyText"/>
        <w:spacing w:before="110"/>
      </w:pPr>
    </w:p>
    <w:p w14:paraId="060B8251" w14:textId="5849438B" w:rsidR="00E158EB" w:rsidRPr="00687027" w:rsidRDefault="00687027" w:rsidP="00687027">
      <w:pPr>
        <w:rPr>
          <w:i/>
        </w:rPr>
      </w:pPr>
      <w:r>
        <w:rPr>
          <w:i/>
        </w:rPr>
        <w:t xml:space="preserve">NOTE: </w:t>
      </w:r>
      <w:r w:rsidR="0099213B" w:rsidRPr="00687027">
        <w:rPr>
          <w:i/>
        </w:rPr>
        <w:t>A</w:t>
      </w:r>
      <w:r w:rsidR="00B41C12" w:rsidRPr="00687027">
        <w:rPr>
          <w:i/>
        </w:rPr>
        <w:t>ll college-wide and student resources will be located on the NTC web site located in the Student Portal</w:t>
      </w:r>
      <w:r>
        <w:rPr>
          <w:i/>
        </w:rPr>
        <w:t xml:space="preserve">, </w:t>
      </w:r>
      <w:hyperlink r:id="rId12" w:tgtFrame="_blank" w:tooltip="https://www.ntc.edu/students/syllabus" w:history="1">
        <w:r>
          <w:rPr>
            <w:rStyle w:val="Hyperlink"/>
            <w:rFonts w:ascii="Segoe UI" w:hAnsi="Segoe UI" w:cs="Segoe UI"/>
            <w:sz w:val="21"/>
            <w:szCs w:val="21"/>
          </w:rPr>
          <w:t>https://www.ntc.edu/students/</w:t>
        </w:r>
        <w:r w:rsidR="00867973">
          <w:rPr>
            <w:rStyle w:val="Hyperlink"/>
            <w:rFonts w:ascii="Segoe UI" w:hAnsi="Segoe UI" w:cs="Segoe UI"/>
            <w:sz w:val="21"/>
            <w:szCs w:val="21"/>
          </w:rPr>
          <w:t>handbook</w:t>
        </w:r>
      </w:hyperlink>
      <w:r w:rsidR="00B41C12" w:rsidRPr="00687027">
        <w:rPr>
          <w:i/>
        </w:rPr>
        <w:t>.  This will ensure that</w:t>
      </w:r>
      <w:r w:rsidR="0099213B" w:rsidRPr="00687027">
        <w:rPr>
          <w:i/>
        </w:rPr>
        <w:t xml:space="preserve"> the information is current and continuously updated.</w:t>
      </w:r>
    </w:p>
    <w:p w14:paraId="570D2DB8" w14:textId="77777777" w:rsidR="00E158EB" w:rsidRPr="00687027" w:rsidRDefault="00E158EB" w:rsidP="00E158EB">
      <w:pPr>
        <w:rPr>
          <w:i/>
          <w:lang w:bidi="en-US"/>
        </w:rPr>
      </w:pPr>
    </w:p>
    <w:p w14:paraId="5DEBF30B" w14:textId="2F9FD2B9" w:rsidR="00E158EB" w:rsidRDefault="00E158EB" w:rsidP="00E158EB">
      <w:pPr>
        <w:rPr>
          <w:lang w:bidi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687027" w:rsidRPr="001803DD" w14:paraId="5B3EC04D" w14:textId="77777777" w:rsidTr="001803DD">
        <w:trPr>
          <w:trHeight w:val="531"/>
        </w:trPr>
        <w:tc>
          <w:tcPr>
            <w:tcW w:w="7290" w:type="dxa"/>
          </w:tcPr>
          <w:p w14:paraId="4FFBB890" w14:textId="4F85862C" w:rsidR="00687027" w:rsidRPr="001803DD" w:rsidRDefault="00687027" w:rsidP="00687027">
            <w:pPr>
              <w:rPr>
                <w:u w:val="single"/>
                <w:lang w:bidi="en-US"/>
              </w:rPr>
            </w:pPr>
            <w:r w:rsidRPr="001803DD">
              <w:rPr>
                <w:u w:val="single"/>
                <w:lang w:bidi="en-US"/>
              </w:rPr>
              <w:t>Type of Credit Hours: Student Outside Effort</w:t>
            </w:r>
          </w:p>
        </w:tc>
      </w:tr>
      <w:tr w:rsidR="00687027" w14:paraId="6DEBD193" w14:textId="77777777" w:rsidTr="001803DD">
        <w:tc>
          <w:tcPr>
            <w:tcW w:w="7290" w:type="dxa"/>
          </w:tcPr>
          <w:p w14:paraId="11643C8B" w14:textId="46C259B5" w:rsidR="00687027" w:rsidRDefault="00687027" w:rsidP="002D7B9D">
            <w:pPr>
              <w:rPr>
                <w:lang w:bidi="en-US"/>
              </w:rPr>
            </w:pPr>
            <w:r>
              <w:rPr>
                <w:lang w:bidi="en-US"/>
              </w:rPr>
              <w:t xml:space="preserve">Type A - Lecture: 2 hours </w:t>
            </w:r>
            <w:r w:rsidR="00C80743">
              <w:rPr>
                <w:lang w:bidi="en-US"/>
              </w:rPr>
              <w:t xml:space="preserve">outside effort </w:t>
            </w:r>
            <w:r>
              <w:rPr>
                <w:lang w:bidi="en-US"/>
              </w:rPr>
              <w:t xml:space="preserve">for every hour of </w:t>
            </w:r>
            <w:r w:rsidR="002D7B9D">
              <w:rPr>
                <w:lang w:bidi="en-US"/>
              </w:rPr>
              <w:t xml:space="preserve">direct </w:t>
            </w:r>
            <w:bookmarkStart w:id="0" w:name="_GoBack"/>
            <w:bookmarkEnd w:id="0"/>
            <w:r>
              <w:rPr>
                <w:lang w:bidi="en-US"/>
              </w:rPr>
              <w:t>instruction</w:t>
            </w:r>
          </w:p>
        </w:tc>
      </w:tr>
      <w:tr w:rsidR="00687027" w14:paraId="16AF9FFC" w14:textId="77777777" w:rsidTr="001803DD">
        <w:tc>
          <w:tcPr>
            <w:tcW w:w="7290" w:type="dxa"/>
          </w:tcPr>
          <w:p w14:paraId="0AD3DB48" w14:textId="2CF12468" w:rsidR="00687027" w:rsidRDefault="00687027" w:rsidP="001803DD">
            <w:pPr>
              <w:rPr>
                <w:lang w:bidi="en-US"/>
              </w:rPr>
            </w:pPr>
            <w:r>
              <w:rPr>
                <w:lang w:bidi="en-US"/>
              </w:rPr>
              <w:t xml:space="preserve">Type B - Lab: 1 hour </w:t>
            </w:r>
            <w:r w:rsidR="00C80743">
              <w:rPr>
                <w:lang w:bidi="en-US"/>
              </w:rPr>
              <w:t xml:space="preserve">outside effort </w:t>
            </w:r>
            <w:r>
              <w:rPr>
                <w:lang w:bidi="en-US"/>
              </w:rPr>
              <w:t>for every 2 hours of instruction</w:t>
            </w:r>
          </w:p>
        </w:tc>
      </w:tr>
      <w:tr w:rsidR="00687027" w14:paraId="26B18345" w14:textId="77777777" w:rsidTr="001803DD">
        <w:tc>
          <w:tcPr>
            <w:tcW w:w="7290" w:type="dxa"/>
          </w:tcPr>
          <w:p w14:paraId="6A9953B9" w14:textId="5A63D27B" w:rsidR="00687027" w:rsidRDefault="00687027" w:rsidP="001803DD">
            <w:pPr>
              <w:rPr>
                <w:lang w:bidi="en-US"/>
              </w:rPr>
            </w:pPr>
            <w:r>
              <w:rPr>
                <w:lang w:bidi="en-US"/>
              </w:rPr>
              <w:t>Type C - Clinical/Shop: None</w:t>
            </w:r>
          </w:p>
        </w:tc>
      </w:tr>
      <w:tr w:rsidR="00687027" w14:paraId="776803E6" w14:textId="77777777" w:rsidTr="001803DD">
        <w:tc>
          <w:tcPr>
            <w:tcW w:w="7290" w:type="dxa"/>
          </w:tcPr>
          <w:p w14:paraId="2EEA485E" w14:textId="56921E5A" w:rsidR="00687027" w:rsidRDefault="00687027" w:rsidP="001803DD">
            <w:pPr>
              <w:ind w:left="342" w:hanging="342"/>
              <w:rPr>
                <w:lang w:bidi="en-US"/>
              </w:rPr>
            </w:pPr>
            <w:r>
              <w:rPr>
                <w:lang w:bidi="en-US"/>
              </w:rPr>
              <w:t>Type D - Simulated or Actual Occupational  Experience: None</w:t>
            </w:r>
          </w:p>
        </w:tc>
      </w:tr>
    </w:tbl>
    <w:p w14:paraId="2163C5BF" w14:textId="77777777" w:rsidR="00B41C12" w:rsidRPr="00E158EB" w:rsidRDefault="00B41C12" w:rsidP="00E158EB">
      <w:pPr>
        <w:rPr>
          <w:lang w:bidi="en-US"/>
        </w:rPr>
      </w:pPr>
    </w:p>
    <w:p w14:paraId="20A00987" w14:textId="60E27035" w:rsidR="003712D8" w:rsidRDefault="003712D8">
      <w:pPr>
        <w:rPr>
          <w:lang w:bidi="en-US"/>
        </w:rPr>
      </w:pPr>
    </w:p>
    <w:p w14:paraId="69F788F4" w14:textId="394E25AC" w:rsidR="00687027" w:rsidRDefault="00687027">
      <w:pPr>
        <w:rPr>
          <w:lang w:bidi="en-US"/>
        </w:rPr>
      </w:pPr>
      <w:r>
        <w:rPr>
          <w:lang w:bidi="en-US"/>
        </w:rPr>
        <w:t>For Example:</w:t>
      </w:r>
    </w:p>
    <w:p w14:paraId="06080976" w14:textId="19531CAE" w:rsidR="00687027" w:rsidRDefault="00687027">
      <w:pPr>
        <w:rPr>
          <w:lang w:bidi="en-US"/>
        </w:rPr>
      </w:pPr>
      <w:r>
        <w:rPr>
          <w:lang w:bidi="en-US"/>
        </w:rPr>
        <w:tab/>
        <w:t xml:space="preserve">1cr lecture course: 18hrs (instruction) + 36 </w:t>
      </w:r>
      <w:proofErr w:type="spellStart"/>
      <w:r>
        <w:rPr>
          <w:lang w:bidi="en-US"/>
        </w:rPr>
        <w:t>hrs</w:t>
      </w:r>
      <w:proofErr w:type="spellEnd"/>
      <w:r>
        <w:rPr>
          <w:lang w:bidi="en-US"/>
        </w:rPr>
        <w:t xml:space="preserve"> (outside class effort) = 54 </w:t>
      </w:r>
      <w:proofErr w:type="spellStart"/>
      <w:r>
        <w:rPr>
          <w:lang w:bidi="en-US"/>
        </w:rPr>
        <w:t>hrs</w:t>
      </w:r>
      <w:proofErr w:type="spellEnd"/>
      <w:r>
        <w:rPr>
          <w:lang w:bidi="en-US"/>
        </w:rPr>
        <w:t>/1 cr.</w:t>
      </w:r>
    </w:p>
    <w:p w14:paraId="51426DD1" w14:textId="1F124BD2" w:rsidR="00687027" w:rsidRDefault="00687027">
      <w:pPr>
        <w:rPr>
          <w:lang w:bidi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91F88" wp14:editId="5E61AB05">
            <wp:simplePos x="0" y="0"/>
            <wp:positionH relativeFrom="column">
              <wp:posOffset>198120</wp:posOffset>
            </wp:positionH>
            <wp:positionV relativeFrom="paragraph">
              <wp:posOffset>75565</wp:posOffset>
            </wp:positionV>
            <wp:extent cx="2598420" cy="2014505"/>
            <wp:effectExtent l="0" t="0" r="0" b="5080"/>
            <wp:wrapTight wrapText="bothSides">
              <wp:wrapPolygon edited="0">
                <wp:start x="0" y="0"/>
                <wp:lineTo x="0" y="21450"/>
                <wp:lineTo x="21378" y="21450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01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7027" w:rsidSect="0042469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F6B6" w14:textId="77777777" w:rsidR="0038228E" w:rsidRDefault="0038228E" w:rsidP="008C5D92">
      <w:r>
        <w:separator/>
      </w:r>
    </w:p>
  </w:endnote>
  <w:endnote w:type="continuationSeparator" w:id="0">
    <w:p w14:paraId="6A016700" w14:textId="77777777" w:rsidR="0038228E" w:rsidRDefault="0038228E" w:rsidP="008C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E5C1" w14:textId="77777777" w:rsidR="0038228E" w:rsidRDefault="0038228E" w:rsidP="008C5D92">
      <w:r>
        <w:separator/>
      </w:r>
    </w:p>
  </w:footnote>
  <w:footnote w:type="continuationSeparator" w:id="0">
    <w:p w14:paraId="3C2C5ADD" w14:textId="77777777" w:rsidR="0038228E" w:rsidRDefault="0038228E" w:rsidP="008C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0F09" w14:textId="78AC5965" w:rsidR="0038228E" w:rsidRPr="00A11E4A" w:rsidRDefault="0038228E" w:rsidP="00424699">
    <w:pPr>
      <w:pStyle w:val="Header"/>
      <w:rPr>
        <w:rFonts w:asciiTheme="minorHAnsi" w:hAnsiTheme="minorHAnsi" w:cstheme="minorHAnsi"/>
        <w:sz w:val="16"/>
        <w:szCs w:val="16"/>
      </w:rPr>
    </w:pPr>
    <w:r>
      <w:tab/>
      <w:t xml:space="preserve">  </w:t>
    </w:r>
  </w:p>
  <w:p w14:paraId="3D9F0F0B" w14:textId="77777777" w:rsidR="0038228E" w:rsidRPr="00A11E4A" w:rsidRDefault="0038228E" w:rsidP="00A11E4A">
    <w:pPr>
      <w:pStyle w:val="Header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DAD"/>
    <w:multiLevelType w:val="hybridMultilevel"/>
    <w:tmpl w:val="F7FE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A1D"/>
    <w:multiLevelType w:val="hybridMultilevel"/>
    <w:tmpl w:val="D856E3F4"/>
    <w:lvl w:ilvl="0" w:tplc="A92EE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0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A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C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A9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23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EE1543"/>
    <w:multiLevelType w:val="hybridMultilevel"/>
    <w:tmpl w:val="E02C933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9902BC"/>
    <w:multiLevelType w:val="hybridMultilevel"/>
    <w:tmpl w:val="3ABA7BA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456C1"/>
    <w:multiLevelType w:val="hybridMultilevel"/>
    <w:tmpl w:val="085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D3B"/>
    <w:multiLevelType w:val="hybridMultilevel"/>
    <w:tmpl w:val="69FC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CE3"/>
    <w:multiLevelType w:val="hybridMultilevel"/>
    <w:tmpl w:val="1678390E"/>
    <w:lvl w:ilvl="0" w:tplc="74F8C3A6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508E"/>
    <w:multiLevelType w:val="hybridMultilevel"/>
    <w:tmpl w:val="854EA24A"/>
    <w:lvl w:ilvl="0" w:tplc="E732F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7B0A"/>
    <w:multiLevelType w:val="hybridMultilevel"/>
    <w:tmpl w:val="AF3C1CCC"/>
    <w:lvl w:ilvl="0" w:tplc="74F8C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33F7"/>
    <w:multiLevelType w:val="hybridMultilevel"/>
    <w:tmpl w:val="A0B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5D9"/>
    <w:multiLevelType w:val="hybridMultilevel"/>
    <w:tmpl w:val="D8B8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E4BAC"/>
    <w:multiLevelType w:val="hybridMultilevel"/>
    <w:tmpl w:val="8E1E8C5E"/>
    <w:lvl w:ilvl="0" w:tplc="98A0D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04A0"/>
    <w:multiLevelType w:val="hybridMultilevel"/>
    <w:tmpl w:val="5C26A736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7CC7D23"/>
    <w:multiLevelType w:val="hybridMultilevel"/>
    <w:tmpl w:val="F138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76482"/>
    <w:multiLevelType w:val="hybridMultilevel"/>
    <w:tmpl w:val="78B2B6F2"/>
    <w:lvl w:ilvl="0" w:tplc="FE0E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F363F"/>
    <w:multiLevelType w:val="hybridMultilevel"/>
    <w:tmpl w:val="79DA1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43893"/>
    <w:multiLevelType w:val="hybridMultilevel"/>
    <w:tmpl w:val="1332DF56"/>
    <w:lvl w:ilvl="0" w:tplc="5F746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649E"/>
    <w:multiLevelType w:val="hybridMultilevel"/>
    <w:tmpl w:val="77CE9324"/>
    <w:lvl w:ilvl="0" w:tplc="74F8C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3365"/>
    <w:multiLevelType w:val="hybridMultilevel"/>
    <w:tmpl w:val="ADF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4B6"/>
    <w:multiLevelType w:val="hybridMultilevel"/>
    <w:tmpl w:val="412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8763B"/>
    <w:multiLevelType w:val="hybridMultilevel"/>
    <w:tmpl w:val="9E82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F95"/>
    <w:multiLevelType w:val="hybridMultilevel"/>
    <w:tmpl w:val="A8B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116A0"/>
    <w:multiLevelType w:val="hybridMultilevel"/>
    <w:tmpl w:val="C276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22"/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2"/>
    <w:rsid w:val="000019AD"/>
    <w:rsid w:val="00013C23"/>
    <w:rsid w:val="00017111"/>
    <w:rsid w:val="00035091"/>
    <w:rsid w:val="000A15C7"/>
    <w:rsid w:val="000A160F"/>
    <w:rsid w:val="000A65E7"/>
    <w:rsid w:val="000C4C2D"/>
    <w:rsid w:val="000D0CA5"/>
    <w:rsid w:val="000D1943"/>
    <w:rsid w:val="000E447B"/>
    <w:rsid w:val="000E46EC"/>
    <w:rsid w:val="00131B3A"/>
    <w:rsid w:val="00145997"/>
    <w:rsid w:val="001465C7"/>
    <w:rsid w:val="00156E44"/>
    <w:rsid w:val="001649CF"/>
    <w:rsid w:val="001803DD"/>
    <w:rsid w:val="001E7F7F"/>
    <w:rsid w:val="001F4691"/>
    <w:rsid w:val="00210CC8"/>
    <w:rsid w:val="0022337E"/>
    <w:rsid w:val="00251EF0"/>
    <w:rsid w:val="0026069A"/>
    <w:rsid w:val="0027547A"/>
    <w:rsid w:val="002838C5"/>
    <w:rsid w:val="002B6911"/>
    <w:rsid w:val="002D7B9D"/>
    <w:rsid w:val="002E153C"/>
    <w:rsid w:val="00323F4B"/>
    <w:rsid w:val="00335D7F"/>
    <w:rsid w:val="00356387"/>
    <w:rsid w:val="003712D8"/>
    <w:rsid w:val="003776C9"/>
    <w:rsid w:val="0038228E"/>
    <w:rsid w:val="003A1F8B"/>
    <w:rsid w:val="003E3B53"/>
    <w:rsid w:val="00407BAE"/>
    <w:rsid w:val="00411C82"/>
    <w:rsid w:val="00422590"/>
    <w:rsid w:val="00424699"/>
    <w:rsid w:val="00433C5B"/>
    <w:rsid w:val="004413D4"/>
    <w:rsid w:val="00471ADC"/>
    <w:rsid w:val="0048174B"/>
    <w:rsid w:val="004D562E"/>
    <w:rsid w:val="0052583A"/>
    <w:rsid w:val="00530352"/>
    <w:rsid w:val="0053768E"/>
    <w:rsid w:val="00537A77"/>
    <w:rsid w:val="00540B3A"/>
    <w:rsid w:val="005C45D8"/>
    <w:rsid w:val="005D4A85"/>
    <w:rsid w:val="005F651A"/>
    <w:rsid w:val="005F667F"/>
    <w:rsid w:val="0061124E"/>
    <w:rsid w:val="0063237A"/>
    <w:rsid w:val="00644F0B"/>
    <w:rsid w:val="006658BD"/>
    <w:rsid w:val="00677D37"/>
    <w:rsid w:val="00687027"/>
    <w:rsid w:val="006C0BDA"/>
    <w:rsid w:val="006C20C3"/>
    <w:rsid w:val="006E316C"/>
    <w:rsid w:val="006E7FB0"/>
    <w:rsid w:val="00717B44"/>
    <w:rsid w:val="00730457"/>
    <w:rsid w:val="007307EA"/>
    <w:rsid w:val="00731AE3"/>
    <w:rsid w:val="0073775D"/>
    <w:rsid w:val="007458CB"/>
    <w:rsid w:val="007650A4"/>
    <w:rsid w:val="0077624C"/>
    <w:rsid w:val="007927CA"/>
    <w:rsid w:val="007A3F9F"/>
    <w:rsid w:val="007C30A3"/>
    <w:rsid w:val="007D6BCE"/>
    <w:rsid w:val="007E168D"/>
    <w:rsid w:val="008066A5"/>
    <w:rsid w:val="0081532A"/>
    <w:rsid w:val="00816916"/>
    <w:rsid w:val="00840B7A"/>
    <w:rsid w:val="00861944"/>
    <w:rsid w:val="00867973"/>
    <w:rsid w:val="00870AE6"/>
    <w:rsid w:val="00887350"/>
    <w:rsid w:val="008C3A9C"/>
    <w:rsid w:val="008C5D92"/>
    <w:rsid w:val="008D6266"/>
    <w:rsid w:val="008E2530"/>
    <w:rsid w:val="008E4442"/>
    <w:rsid w:val="008E4C8F"/>
    <w:rsid w:val="008F5460"/>
    <w:rsid w:val="00910A4A"/>
    <w:rsid w:val="00941E30"/>
    <w:rsid w:val="0094560B"/>
    <w:rsid w:val="00953F03"/>
    <w:rsid w:val="0098004B"/>
    <w:rsid w:val="00991B9D"/>
    <w:rsid w:val="0099213B"/>
    <w:rsid w:val="00993ADC"/>
    <w:rsid w:val="009B3FA6"/>
    <w:rsid w:val="009B7506"/>
    <w:rsid w:val="00A11E4A"/>
    <w:rsid w:val="00A21D4A"/>
    <w:rsid w:val="00A27AF4"/>
    <w:rsid w:val="00A5406B"/>
    <w:rsid w:val="00A63D2B"/>
    <w:rsid w:val="00A71D55"/>
    <w:rsid w:val="00A80B97"/>
    <w:rsid w:val="00A9790C"/>
    <w:rsid w:val="00AA310A"/>
    <w:rsid w:val="00AF33AC"/>
    <w:rsid w:val="00B41C12"/>
    <w:rsid w:val="00B51CC4"/>
    <w:rsid w:val="00B55EA6"/>
    <w:rsid w:val="00B86063"/>
    <w:rsid w:val="00BB2D05"/>
    <w:rsid w:val="00BB6EDF"/>
    <w:rsid w:val="00BE5FF8"/>
    <w:rsid w:val="00BF2DED"/>
    <w:rsid w:val="00BF7842"/>
    <w:rsid w:val="00C50592"/>
    <w:rsid w:val="00C56CEE"/>
    <w:rsid w:val="00C80743"/>
    <w:rsid w:val="00C90684"/>
    <w:rsid w:val="00C9456D"/>
    <w:rsid w:val="00CB0143"/>
    <w:rsid w:val="00CC2462"/>
    <w:rsid w:val="00CD4E0F"/>
    <w:rsid w:val="00D53CEC"/>
    <w:rsid w:val="00D567A8"/>
    <w:rsid w:val="00D623A2"/>
    <w:rsid w:val="00D70388"/>
    <w:rsid w:val="00DB7907"/>
    <w:rsid w:val="00DC5A59"/>
    <w:rsid w:val="00DF1A30"/>
    <w:rsid w:val="00E1240A"/>
    <w:rsid w:val="00E127A6"/>
    <w:rsid w:val="00E158EB"/>
    <w:rsid w:val="00E32976"/>
    <w:rsid w:val="00E4595C"/>
    <w:rsid w:val="00E734F4"/>
    <w:rsid w:val="00E8598A"/>
    <w:rsid w:val="00E90EDD"/>
    <w:rsid w:val="00EA146E"/>
    <w:rsid w:val="00EA2DB5"/>
    <w:rsid w:val="00EE3951"/>
    <w:rsid w:val="00F225B4"/>
    <w:rsid w:val="00F264A6"/>
    <w:rsid w:val="00F92871"/>
    <w:rsid w:val="00FA5D64"/>
    <w:rsid w:val="00FB1619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9F0E2C"/>
  <w15:docId w15:val="{32644C33-403E-4204-A29F-8D4D98B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92"/>
  </w:style>
  <w:style w:type="paragraph" w:styleId="Footer">
    <w:name w:val="footer"/>
    <w:basedOn w:val="Normal"/>
    <w:link w:val="FooterChar"/>
    <w:uiPriority w:val="99"/>
    <w:unhideWhenUsed/>
    <w:rsid w:val="008C5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92"/>
  </w:style>
  <w:style w:type="table" w:styleId="TableGrid">
    <w:name w:val="Table Grid"/>
    <w:basedOn w:val="TableNormal"/>
    <w:uiPriority w:val="59"/>
    <w:rsid w:val="008C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1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4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395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E39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F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ghtList">
    <w:name w:val="Light List"/>
    <w:basedOn w:val="TableNormal"/>
    <w:uiPriority w:val="61"/>
    <w:rsid w:val="00644F0B"/>
    <w:pPr>
      <w:jc w:val="both"/>
    </w:pPr>
    <w:rPr>
      <w:rFonts w:asciiTheme="minorHAnsi" w:eastAsiaTheme="minorEastAsia" w:hAnsiTheme="minorHAnsi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38228E"/>
    <w:rPr>
      <w:rFonts w:asciiTheme="minorHAnsi" w:eastAsiaTheme="minorEastAsia" w:hAnsiTheme="minorHAnsi"/>
      <w:sz w:val="21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424699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24699"/>
    <w:rPr>
      <w:rFonts w:ascii="Calibri" w:eastAsia="Calibri" w:hAnsi="Calibri" w:cs="Calibri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424699"/>
    <w:pPr>
      <w:widowControl w:val="0"/>
      <w:autoSpaceDE w:val="0"/>
      <w:autoSpaceDN w:val="0"/>
      <w:spacing w:before="33"/>
      <w:ind w:left="201"/>
    </w:pPr>
    <w:rPr>
      <w:rFonts w:ascii="Calibri" w:eastAsia="Calibri" w:hAnsi="Calibri" w:cs="Calibri"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DB7907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7624C"/>
    <w:rPr>
      <w:rFonts w:ascii="Calibri" w:eastAsia="Times New Roman" w:hAnsi="Calibri"/>
      <w:sz w:val="21"/>
      <w:szCs w:val="2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tc.edu/students/syllab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1B68C478E2A40A0E36E2BF0AF2E71" ma:contentTypeVersion="4" ma:contentTypeDescription="Create a new document." ma:contentTypeScope="" ma:versionID="f99c5f40d7849c6192669d577c5ca6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ad2e192d100e420326400c587d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F8CE-4C8C-4B8D-B0EB-B0CEAFD2E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0E197-25B4-4EEF-BC6D-F8652453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38456-E09E-4A32-A45A-8A01D295710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2F4121-D4A3-453A-A384-2C8A8930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Kristin K. Kruzan</cp:lastModifiedBy>
  <cp:revision>11</cp:revision>
  <cp:lastPrinted>2017-10-02T19:03:00Z</cp:lastPrinted>
  <dcterms:created xsi:type="dcterms:W3CDTF">2019-04-25T19:25:00Z</dcterms:created>
  <dcterms:modified xsi:type="dcterms:W3CDTF">2019-05-22T15:42:00Z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0x010100BCE1B68C478E2A40A0E36E2BF0AF2E71</vt:lpwstr>
  </property>
</Properties>
</file>